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134"/>
        <w:gridCol w:w="4253"/>
      </w:tblGrid>
      <w:tr w:rsidR="007E1F17" w:rsidTr="00511CE7">
        <w:tc>
          <w:tcPr>
            <w:tcW w:w="4219" w:type="dxa"/>
          </w:tcPr>
          <w:p w:rsidR="0037538C" w:rsidRDefault="0037538C" w:rsidP="0037538C">
            <w:pPr>
              <w:tabs>
                <w:tab w:val="left" w:pos="1400"/>
              </w:tabs>
              <w:jc w:val="center"/>
            </w:pPr>
          </w:p>
          <w:p w:rsidR="0037538C" w:rsidRPr="006846FC" w:rsidRDefault="0037538C" w:rsidP="0037538C">
            <w:pPr>
              <w:tabs>
                <w:tab w:val="left" w:pos="1400"/>
              </w:tabs>
              <w:jc w:val="center"/>
            </w:pPr>
            <w:r w:rsidRPr="006846FC">
              <w:t>КОНТРОЛЬНО-СЧЕТНЫЙ ОТДЕЛ</w:t>
            </w:r>
            <w:r w:rsidRPr="006846FC">
              <w:br/>
              <w:t xml:space="preserve">МУНИЦИПАЛЬНОГО ОБРАЗОВАНИЯ «МУНИЦИПАЛЬНЫЙ ОКРУГ МОЖГИНСКИЙ РАЙОН </w:t>
            </w:r>
          </w:p>
          <w:p w:rsidR="007E1F17" w:rsidRPr="0037538C" w:rsidRDefault="0037538C" w:rsidP="0037538C">
            <w:pPr>
              <w:jc w:val="center"/>
              <w:rPr>
                <w:b/>
                <w:bCs/>
              </w:rPr>
            </w:pPr>
            <w:r w:rsidRPr="006846FC">
              <w:t>УДМУРТСКОЙ РЕСПУБЛИКИ»</w:t>
            </w:r>
          </w:p>
        </w:tc>
        <w:tc>
          <w:tcPr>
            <w:tcW w:w="1134" w:type="dxa"/>
          </w:tcPr>
          <w:p w:rsidR="007E1F17" w:rsidRDefault="0037538C" w:rsidP="00142FA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1020" cy="78486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37538C" w:rsidRDefault="0037538C" w:rsidP="0037538C">
            <w:pPr>
              <w:jc w:val="center"/>
              <w:rPr>
                <w:bCs/>
              </w:rPr>
            </w:pPr>
          </w:p>
          <w:p w:rsidR="0037538C" w:rsidRDefault="0037538C" w:rsidP="0037538C">
            <w:pPr>
              <w:jc w:val="center"/>
              <w:rPr>
                <w:bCs/>
              </w:rPr>
            </w:pPr>
            <w:r w:rsidRPr="00B6048D">
              <w:rPr>
                <w:bCs/>
              </w:rPr>
              <w:t>«</w:t>
            </w:r>
            <w:r>
              <w:rPr>
                <w:bCs/>
              </w:rPr>
              <w:t xml:space="preserve">УДМУРТ ЭЛЬКУНЫСЬ </w:t>
            </w:r>
          </w:p>
          <w:p w:rsidR="0037538C" w:rsidRDefault="0037538C" w:rsidP="0037538C">
            <w:pPr>
              <w:jc w:val="center"/>
              <w:rPr>
                <w:bCs/>
              </w:rPr>
            </w:pPr>
            <w:r w:rsidRPr="00B6048D">
              <w:rPr>
                <w:bCs/>
              </w:rPr>
              <w:t>МОЖГА ЁРОС</w:t>
            </w:r>
            <w:r>
              <w:rPr>
                <w:bCs/>
              </w:rPr>
              <w:t xml:space="preserve"> МУНИЦИПАЛ ОКРУГ</w:t>
            </w:r>
            <w:r w:rsidRPr="00B6048D">
              <w:rPr>
                <w:bCs/>
              </w:rPr>
              <w:t>»</w:t>
            </w:r>
          </w:p>
          <w:p w:rsidR="007E1F17" w:rsidRPr="0037538C" w:rsidRDefault="0037538C" w:rsidP="0037538C">
            <w:pPr>
              <w:jc w:val="center"/>
              <w:rPr>
                <w:bCs/>
              </w:rPr>
            </w:pPr>
            <w:r w:rsidRPr="00B6048D">
              <w:rPr>
                <w:bCs/>
              </w:rPr>
              <w:t xml:space="preserve"> МУНИЦИПАЛ КЫЛДЫТЭТЫСЬ </w:t>
            </w:r>
            <w:r>
              <w:rPr>
                <w:bCs/>
              </w:rPr>
              <w:t>ЭСКЕРОН-ЛЫДЪЯНЪЯ ЁЗЭТ</w:t>
            </w:r>
          </w:p>
        </w:tc>
      </w:tr>
    </w:tbl>
    <w:p w:rsidR="00BD2F57" w:rsidRDefault="00BD2F57"/>
    <w:p w:rsidR="007D6372" w:rsidRDefault="007D6372"/>
    <w:p w:rsidR="007D6372" w:rsidRPr="007D6372" w:rsidRDefault="007D6372" w:rsidP="007D6372">
      <w:pPr>
        <w:pBdr>
          <w:bottom w:val="double" w:sz="6" w:space="1" w:color="auto"/>
        </w:pBdr>
        <w:jc w:val="center"/>
        <w:rPr>
          <w:b/>
        </w:rPr>
      </w:pPr>
      <w:r w:rsidRPr="007D6372">
        <w:rPr>
          <w:b/>
        </w:rPr>
        <w:t>ПРИКАЗ</w:t>
      </w:r>
    </w:p>
    <w:p w:rsidR="007D6372" w:rsidRDefault="007D6372" w:rsidP="007D6372">
      <w:pPr>
        <w:rPr>
          <w:b/>
        </w:rPr>
      </w:pPr>
    </w:p>
    <w:p w:rsidR="006F7ADB" w:rsidRDefault="006F7ADB" w:rsidP="007D6372">
      <w:pPr>
        <w:rPr>
          <w:b/>
        </w:rPr>
      </w:pPr>
    </w:p>
    <w:p w:rsidR="006F7ADB" w:rsidRDefault="006F7ADB" w:rsidP="007D6372">
      <w:pPr>
        <w:rPr>
          <w:b/>
        </w:rPr>
      </w:pPr>
    </w:p>
    <w:p w:rsidR="006F7ADB" w:rsidRDefault="006F7ADB" w:rsidP="007D6372">
      <w:pPr>
        <w:rPr>
          <w:b/>
        </w:rPr>
      </w:pPr>
      <w:r>
        <w:rPr>
          <w:b/>
        </w:rPr>
        <w:t>«</w:t>
      </w:r>
      <w:r w:rsidR="004F3BF9">
        <w:rPr>
          <w:b/>
        </w:rPr>
        <w:t>01</w:t>
      </w:r>
      <w:r>
        <w:rPr>
          <w:b/>
        </w:rPr>
        <w:t xml:space="preserve">» </w:t>
      </w:r>
      <w:r w:rsidR="004F3BF9">
        <w:rPr>
          <w:b/>
        </w:rPr>
        <w:t>апре</w:t>
      </w:r>
      <w:r w:rsidR="00246903">
        <w:rPr>
          <w:b/>
        </w:rPr>
        <w:t>ля</w:t>
      </w:r>
      <w:r>
        <w:rPr>
          <w:b/>
        </w:rPr>
        <w:t xml:space="preserve"> 20</w:t>
      </w:r>
      <w:r w:rsidR="00246903">
        <w:rPr>
          <w:b/>
        </w:rPr>
        <w:t>22</w:t>
      </w:r>
      <w:r>
        <w:rPr>
          <w:b/>
        </w:rPr>
        <w:t xml:space="preserve"> года                                                   </w:t>
      </w:r>
      <w:r w:rsidR="00C51A63">
        <w:rPr>
          <w:b/>
        </w:rPr>
        <w:t xml:space="preserve">       </w:t>
      </w:r>
      <w:r>
        <w:rPr>
          <w:b/>
        </w:rPr>
        <w:t xml:space="preserve">             </w:t>
      </w:r>
      <w:r w:rsidR="00246903">
        <w:rPr>
          <w:b/>
        </w:rPr>
        <w:t xml:space="preserve">                 </w:t>
      </w:r>
      <w:r>
        <w:rPr>
          <w:b/>
        </w:rPr>
        <w:t xml:space="preserve">    </w:t>
      </w:r>
      <w:r w:rsidR="004F3BF9">
        <w:rPr>
          <w:b/>
        </w:rPr>
        <w:t xml:space="preserve">        </w:t>
      </w:r>
      <w:r>
        <w:rPr>
          <w:b/>
        </w:rPr>
        <w:t xml:space="preserve">     № </w:t>
      </w:r>
      <w:r w:rsidR="00246903">
        <w:rPr>
          <w:b/>
        </w:rPr>
        <w:t>1</w:t>
      </w:r>
      <w:r w:rsidR="00EB1E7B">
        <w:rPr>
          <w:b/>
        </w:rPr>
        <w:t>8</w:t>
      </w:r>
      <w:r w:rsidR="00246903">
        <w:rPr>
          <w:b/>
        </w:rPr>
        <w:t>-од</w:t>
      </w:r>
    </w:p>
    <w:p w:rsidR="006F7ADB" w:rsidRDefault="006F7ADB" w:rsidP="007D6372">
      <w:pPr>
        <w:rPr>
          <w:b/>
        </w:rPr>
      </w:pPr>
    </w:p>
    <w:p w:rsidR="006F7ADB" w:rsidRDefault="006F7ADB" w:rsidP="007D6372">
      <w:pPr>
        <w:rPr>
          <w:b/>
        </w:rPr>
      </w:pPr>
    </w:p>
    <w:p w:rsidR="00BB2779" w:rsidRDefault="00BB2779" w:rsidP="00BB2779">
      <w:pPr>
        <w:ind w:firstLine="709"/>
        <w:jc w:val="center"/>
        <w:rPr>
          <w:b/>
          <w:color w:val="333333"/>
          <w:shd w:val="clear" w:color="auto" w:fill="FFFFFF"/>
        </w:rPr>
      </w:pPr>
      <w:r w:rsidRPr="00C81F62">
        <w:rPr>
          <w:b/>
          <w:color w:val="333333"/>
          <w:shd w:val="clear" w:color="auto" w:fill="FFFFFF"/>
        </w:rPr>
        <w:t>О</w:t>
      </w:r>
      <w:r w:rsidR="00246903">
        <w:rPr>
          <w:b/>
          <w:color w:val="333333"/>
          <w:shd w:val="clear" w:color="auto" w:fill="FFFFFF"/>
        </w:rPr>
        <w:t xml:space="preserve">  </w:t>
      </w:r>
      <w:r w:rsidR="00EB1E7B">
        <w:rPr>
          <w:b/>
          <w:color w:val="333333"/>
          <w:shd w:val="clear" w:color="auto" w:fill="FFFFFF"/>
        </w:rPr>
        <w:t xml:space="preserve">назначении лиц, уполномоченных составлять протоколы об административных правонарушениях </w:t>
      </w:r>
    </w:p>
    <w:p w:rsidR="00E277AE" w:rsidRDefault="00E277AE" w:rsidP="00BB2779">
      <w:pPr>
        <w:ind w:firstLine="709"/>
        <w:jc w:val="center"/>
        <w:rPr>
          <w:b/>
          <w:color w:val="333333"/>
          <w:shd w:val="clear" w:color="auto" w:fill="FFFFFF"/>
        </w:rPr>
      </w:pPr>
    </w:p>
    <w:p w:rsidR="00BB2779" w:rsidRDefault="00175D06" w:rsidP="00E9336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>
        <w:rPr>
          <w:rFonts w:eastAsiaTheme="minorHAnsi"/>
          <w:lang w:eastAsia="en-US"/>
        </w:rPr>
        <w:t xml:space="preserve">В соответствии с </w:t>
      </w:r>
      <w:hyperlink r:id="rId5" w:history="1">
        <w:r w:rsidRPr="00B400FA">
          <w:rPr>
            <w:rFonts w:eastAsiaTheme="minorHAnsi"/>
            <w:lang w:eastAsia="en-US"/>
          </w:rPr>
          <w:t>Кодексом</w:t>
        </w:r>
      </w:hyperlink>
      <w:r w:rsidRPr="00B400FA">
        <w:rPr>
          <w:rFonts w:eastAsiaTheme="minorHAnsi"/>
          <w:lang w:eastAsia="en-US"/>
        </w:rPr>
        <w:t xml:space="preserve"> Российской Федерации об административных правонарушениях, Федеральным </w:t>
      </w:r>
      <w:hyperlink r:id="rId6" w:history="1">
        <w:r w:rsidRPr="00B400FA">
          <w:rPr>
            <w:rFonts w:eastAsiaTheme="minorHAnsi"/>
            <w:lang w:eastAsia="en-US"/>
          </w:rPr>
          <w:t>законом</w:t>
        </w:r>
      </w:hyperlink>
      <w:r w:rsidRPr="00B400FA">
        <w:rPr>
          <w:rFonts w:eastAsiaTheme="minorHAnsi"/>
          <w:lang w:eastAsia="en-US"/>
        </w:rPr>
        <w:t xml:space="preserve"> Российской Федерации от 7 февраля 2011 года N 6-ФЗ «Об общих принципах организации и деятельности контрольно-счетных органов субъектов Российской </w:t>
      </w:r>
      <w:r w:rsidRPr="00C228DA">
        <w:rPr>
          <w:rFonts w:eastAsiaTheme="minorHAnsi"/>
          <w:lang w:eastAsia="en-US"/>
        </w:rPr>
        <w:t>Федерации и муниципальных образований»</w:t>
      </w:r>
      <w:r w:rsidR="00E9336E" w:rsidRPr="00C228DA">
        <w:rPr>
          <w:rFonts w:eastAsiaTheme="minorHAnsi"/>
          <w:lang w:eastAsia="en-US"/>
        </w:rPr>
        <w:t>, п</w:t>
      </w:r>
      <w:r w:rsidR="000E0184" w:rsidRPr="00C228DA">
        <w:t>ункт</w:t>
      </w:r>
      <w:r w:rsidR="00E9336E" w:rsidRPr="00C228DA">
        <w:t>ом</w:t>
      </w:r>
      <w:r w:rsidR="00EB1E7B" w:rsidRPr="00C228DA">
        <w:t xml:space="preserve"> </w:t>
      </w:r>
      <w:r w:rsidR="000E0184" w:rsidRPr="00C228DA">
        <w:t>7 статьи 35 Закона Удмуртской Республики от 13 октября 2011 года № 57-РЗ (в ред. изменений) «Об установлении административной ответственности за отдельные виды правонарушений</w:t>
      </w:r>
      <w:r w:rsidR="0031464D" w:rsidRPr="00C228DA">
        <w:t>»</w:t>
      </w:r>
      <w:r w:rsidR="00B13AE6" w:rsidRPr="00C228DA">
        <w:t xml:space="preserve">, </w:t>
      </w:r>
      <w:r w:rsidR="00406C8E" w:rsidRPr="00C228DA">
        <w:t>пункт</w:t>
      </w:r>
      <w:r w:rsidR="00E9336E" w:rsidRPr="00C228DA">
        <w:t>ом</w:t>
      </w:r>
      <w:r w:rsidR="00406C8E" w:rsidRPr="00C228DA">
        <w:t xml:space="preserve"> 9</w:t>
      </w:r>
      <w:proofErr w:type="gramEnd"/>
      <w:r w:rsidR="00406C8E" w:rsidRPr="00C228DA">
        <w:t xml:space="preserve"> </w:t>
      </w:r>
      <w:proofErr w:type="gramStart"/>
      <w:r w:rsidR="008C5AC7">
        <w:t>части</w:t>
      </w:r>
      <w:r w:rsidR="00406C8E" w:rsidRPr="00C228DA">
        <w:t xml:space="preserve"> 1 статьи 15 Положения о контрольно-счетном отделе муниципального образования «Муниципальный</w:t>
      </w:r>
      <w:r w:rsidR="00406C8E" w:rsidRPr="00A36EB4">
        <w:t xml:space="preserve"> округ Можгинский район Удмуртской Республики»</w:t>
      </w:r>
      <w:r w:rsidR="0038167F">
        <w:t xml:space="preserve">, утвержденного решением Совета депутатов </w:t>
      </w:r>
      <w:r w:rsidR="0038167F" w:rsidRPr="00A36EB4">
        <w:t>муниципального образования «Муниципальный округ Можгинский район Удмуртской Республики»</w:t>
      </w:r>
      <w:r w:rsidR="0038167F">
        <w:t xml:space="preserve"> от 15 декабря 2021 года</w:t>
      </w:r>
      <w:r w:rsidR="0031464D">
        <w:t xml:space="preserve"> № 4.12</w:t>
      </w:r>
      <w:r w:rsidR="009A4B56" w:rsidRPr="00E277AE">
        <w:rPr>
          <w:sz w:val="22"/>
          <w:szCs w:val="22"/>
        </w:rPr>
        <w:t xml:space="preserve">, </w:t>
      </w:r>
      <w:r w:rsidR="009A4B56" w:rsidRPr="00E277AE">
        <w:rPr>
          <w:b/>
          <w:sz w:val="22"/>
          <w:szCs w:val="22"/>
        </w:rPr>
        <w:t>п</w:t>
      </w:r>
      <w:r w:rsidR="00BB2779" w:rsidRPr="00E277AE">
        <w:rPr>
          <w:b/>
          <w:sz w:val="22"/>
          <w:szCs w:val="22"/>
        </w:rPr>
        <w:t>риказываю</w:t>
      </w:r>
      <w:r w:rsidR="00BB2779" w:rsidRPr="00E277AE">
        <w:rPr>
          <w:sz w:val="22"/>
          <w:szCs w:val="22"/>
        </w:rPr>
        <w:t xml:space="preserve">: </w:t>
      </w:r>
      <w:proofErr w:type="gramEnd"/>
    </w:p>
    <w:p w:rsidR="00D3132C" w:rsidRPr="00A76AD7" w:rsidRDefault="00D3132C" w:rsidP="00024467">
      <w:pPr>
        <w:ind w:firstLine="709"/>
        <w:jc w:val="both"/>
      </w:pPr>
    </w:p>
    <w:p w:rsidR="00583964" w:rsidRDefault="00F157CE" w:rsidP="0002446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t xml:space="preserve">При осуществлении внешнего муниципального финансового контроля назначить ответственными должностными лицами Пантелееву Татьяна Анатольевну – председателя контрольно-счетного отдела, Трефилову Елену Васильевну – главного инспектора контрольно-счетного отдела муниципального </w:t>
      </w:r>
      <w:r w:rsidRPr="00A36EB4">
        <w:t>образования «</w:t>
      </w:r>
      <w:r w:rsidRPr="00583964">
        <w:t>Муниципальный округ Можгинский район Удмуртской Республики»</w:t>
      </w:r>
      <w:r w:rsidR="00583964" w:rsidRPr="00583964">
        <w:t xml:space="preserve">  составлять протоколы об административных правонарушениях, предусмотренных статьями </w:t>
      </w:r>
      <w:hyperlink r:id="rId7" w:history="1">
        <w:r w:rsidR="00583964" w:rsidRPr="00583964">
          <w:rPr>
            <w:rFonts w:eastAsiaTheme="minorHAnsi"/>
            <w:lang w:eastAsia="en-US"/>
          </w:rPr>
          <w:t>5.21</w:t>
        </w:r>
      </w:hyperlink>
      <w:r w:rsidR="00583964" w:rsidRPr="00583964">
        <w:rPr>
          <w:rFonts w:eastAsiaTheme="minorHAnsi"/>
          <w:lang w:eastAsia="en-US"/>
        </w:rPr>
        <w:t xml:space="preserve">, </w:t>
      </w:r>
      <w:hyperlink r:id="rId8" w:history="1">
        <w:r w:rsidR="00583964" w:rsidRPr="00583964">
          <w:rPr>
            <w:rFonts w:eastAsiaTheme="minorHAnsi"/>
            <w:lang w:eastAsia="en-US"/>
          </w:rPr>
          <w:t>15.1</w:t>
        </w:r>
      </w:hyperlink>
      <w:r w:rsidR="00583964" w:rsidRPr="00583964">
        <w:rPr>
          <w:rFonts w:eastAsiaTheme="minorHAnsi"/>
          <w:lang w:eastAsia="en-US"/>
        </w:rPr>
        <w:t xml:space="preserve">, </w:t>
      </w:r>
      <w:hyperlink r:id="rId9" w:history="1">
        <w:r w:rsidR="00583964" w:rsidRPr="00583964">
          <w:rPr>
            <w:rFonts w:eastAsiaTheme="minorHAnsi"/>
            <w:lang w:eastAsia="en-US"/>
          </w:rPr>
          <w:t>15.11</w:t>
        </w:r>
      </w:hyperlink>
      <w:r w:rsidR="00583964" w:rsidRPr="00583964">
        <w:rPr>
          <w:rFonts w:eastAsiaTheme="minorHAnsi"/>
          <w:lang w:eastAsia="en-US"/>
        </w:rPr>
        <w:t xml:space="preserve">, </w:t>
      </w:r>
      <w:hyperlink r:id="rId10" w:history="1">
        <w:r w:rsidR="00583964" w:rsidRPr="00583964">
          <w:rPr>
            <w:rFonts w:eastAsiaTheme="minorHAnsi"/>
            <w:lang w:eastAsia="en-US"/>
          </w:rPr>
          <w:t>15.14</w:t>
        </w:r>
      </w:hyperlink>
      <w:r w:rsidR="00583964" w:rsidRPr="00583964">
        <w:rPr>
          <w:rFonts w:eastAsiaTheme="minorHAnsi"/>
          <w:lang w:eastAsia="en-US"/>
        </w:rPr>
        <w:t xml:space="preserve"> - </w:t>
      </w:r>
      <w:hyperlink r:id="rId11" w:history="1">
        <w:r w:rsidR="00583964" w:rsidRPr="00583964">
          <w:rPr>
            <w:rFonts w:eastAsiaTheme="minorHAnsi"/>
            <w:lang w:eastAsia="en-US"/>
          </w:rPr>
          <w:t>15.15.16</w:t>
        </w:r>
      </w:hyperlink>
      <w:r w:rsidR="00583964" w:rsidRPr="00583964">
        <w:rPr>
          <w:rFonts w:eastAsiaTheme="minorHAnsi"/>
          <w:lang w:eastAsia="en-US"/>
        </w:rPr>
        <w:t xml:space="preserve">, </w:t>
      </w:r>
      <w:hyperlink r:id="rId12" w:history="1">
        <w:r w:rsidR="00583964" w:rsidRPr="00583964">
          <w:rPr>
            <w:rFonts w:eastAsiaTheme="minorHAnsi"/>
            <w:lang w:eastAsia="en-US"/>
          </w:rPr>
          <w:t>частью 1 статьи 19.4</w:t>
        </w:r>
      </w:hyperlink>
      <w:r w:rsidR="00583964" w:rsidRPr="00583964">
        <w:rPr>
          <w:rFonts w:eastAsiaTheme="minorHAnsi"/>
          <w:lang w:eastAsia="en-US"/>
        </w:rPr>
        <w:t xml:space="preserve">, </w:t>
      </w:r>
      <w:hyperlink r:id="rId13" w:history="1">
        <w:r w:rsidR="00583964" w:rsidRPr="00583964">
          <w:rPr>
            <w:rFonts w:eastAsiaTheme="minorHAnsi"/>
            <w:lang w:eastAsia="en-US"/>
          </w:rPr>
          <w:t>статьей 19.4.1</w:t>
        </w:r>
      </w:hyperlink>
      <w:r w:rsidR="00583964" w:rsidRPr="00583964">
        <w:rPr>
          <w:rFonts w:eastAsiaTheme="minorHAnsi"/>
          <w:lang w:eastAsia="en-US"/>
        </w:rPr>
        <w:t>,</w:t>
      </w:r>
      <w:proofErr w:type="gramEnd"/>
      <w:r w:rsidR="00583964" w:rsidRPr="00583964">
        <w:rPr>
          <w:rFonts w:eastAsiaTheme="minorHAnsi"/>
          <w:lang w:eastAsia="en-US"/>
        </w:rPr>
        <w:t xml:space="preserve"> </w:t>
      </w:r>
      <w:hyperlink r:id="rId14" w:history="1">
        <w:r w:rsidR="00583964" w:rsidRPr="00583964">
          <w:rPr>
            <w:rFonts w:eastAsiaTheme="minorHAnsi"/>
            <w:lang w:eastAsia="en-US"/>
          </w:rPr>
          <w:t>частью 20 статьи 19.5</w:t>
        </w:r>
      </w:hyperlink>
      <w:r w:rsidR="00583964" w:rsidRPr="00583964">
        <w:rPr>
          <w:rFonts w:eastAsiaTheme="minorHAnsi"/>
          <w:lang w:eastAsia="en-US"/>
        </w:rPr>
        <w:t xml:space="preserve">, </w:t>
      </w:r>
      <w:hyperlink r:id="rId15" w:history="1">
        <w:r w:rsidR="00583964" w:rsidRPr="00583964">
          <w:rPr>
            <w:rFonts w:eastAsiaTheme="minorHAnsi"/>
            <w:lang w:eastAsia="en-US"/>
          </w:rPr>
          <w:t>статьями 19.6</w:t>
        </w:r>
      </w:hyperlink>
      <w:r w:rsidR="00583964" w:rsidRPr="00583964">
        <w:rPr>
          <w:rFonts w:eastAsiaTheme="minorHAnsi"/>
          <w:lang w:eastAsia="en-US"/>
        </w:rPr>
        <w:t xml:space="preserve"> и </w:t>
      </w:r>
      <w:hyperlink r:id="rId16" w:history="1">
        <w:r w:rsidR="00583964" w:rsidRPr="00583964">
          <w:rPr>
            <w:rFonts w:eastAsiaTheme="minorHAnsi"/>
            <w:lang w:eastAsia="en-US"/>
          </w:rPr>
          <w:t>19.7</w:t>
        </w:r>
      </w:hyperlink>
      <w:r w:rsidR="00583964" w:rsidRPr="00583964">
        <w:rPr>
          <w:rFonts w:eastAsiaTheme="minorHAnsi"/>
          <w:lang w:eastAsia="en-US"/>
        </w:rPr>
        <w:t xml:space="preserve"> Кодекса Российской Федерации об админист</w:t>
      </w:r>
      <w:r w:rsidR="00024467">
        <w:rPr>
          <w:rFonts w:eastAsiaTheme="minorHAnsi"/>
          <w:lang w:eastAsia="en-US"/>
        </w:rPr>
        <w:t>ративных правонарушениях.</w:t>
      </w:r>
    </w:p>
    <w:p w:rsidR="00024467" w:rsidRDefault="00024467" w:rsidP="00EB33CE">
      <w:pPr>
        <w:ind w:firstLine="709"/>
        <w:jc w:val="both"/>
      </w:pPr>
    </w:p>
    <w:p w:rsidR="00024467" w:rsidRDefault="00024467" w:rsidP="00EB33CE">
      <w:pPr>
        <w:ind w:firstLine="709"/>
        <w:jc w:val="both"/>
      </w:pPr>
    </w:p>
    <w:p w:rsidR="001D7A85" w:rsidRPr="001D7A85" w:rsidRDefault="001D7A85" w:rsidP="00EB33CE">
      <w:pPr>
        <w:ind w:firstLine="709"/>
        <w:jc w:val="both"/>
      </w:pPr>
      <w:r w:rsidRPr="00A76AD7">
        <w:t xml:space="preserve">Председатель                                                                             </w:t>
      </w:r>
      <w:r w:rsidR="00E11648" w:rsidRPr="00A76AD7">
        <w:t xml:space="preserve">               </w:t>
      </w:r>
      <w:r w:rsidR="00146AC1" w:rsidRPr="00A76AD7">
        <w:t xml:space="preserve">   </w:t>
      </w:r>
      <w:r w:rsidRPr="00A76AD7">
        <w:t xml:space="preserve">  </w:t>
      </w:r>
      <w:r w:rsidR="00E11648" w:rsidRPr="00A76AD7">
        <w:t>Т.А.</w:t>
      </w:r>
      <w:r w:rsidR="00E11648">
        <w:t xml:space="preserve"> Пантелеева</w:t>
      </w:r>
    </w:p>
    <w:sectPr w:rsidR="001D7A85" w:rsidRPr="001D7A85" w:rsidSect="0073367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1F17"/>
    <w:rsid w:val="000116A2"/>
    <w:rsid w:val="00024467"/>
    <w:rsid w:val="0005119B"/>
    <w:rsid w:val="000B03C1"/>
    <w:rsid w:val="000E0184"/>
    <w:rsid w:val="000F3CF7"/>
    <w:rsid w:val="000F4EB0"/>
    <w:rsid w:val="00132198"/>
    <w:rsid w:val="00142FA8"/>
    <w:rsid w:val="00146AC1"/>
    <w:rsid w:val="001550AD"/>
    <w:rsid w:val="00175D06"/>
    <w:rsid w:val="0019285C"/>
    <w:rsid w:val="001D7A85"/>
    <w:rsid w:val="001F275A"/>
    <w:rsid w:val="00205663"/>
    <w:rsid w:val="00242763"/>
    <w:rsid w:val="00246903"/>
    <w:rsid w:val="002533B6"/>
    <w:rsid w:val="0025406A"/>
    <w:rsid w:val="00273FF6"/>
    <w:rsid w:val="002836F8"/>
    <w:rsid w:val="002B5A55"/>
    <w:rsid w:val="002F7C5F"/>
    <w:rsid w:val="0031464D"/>
    <w:rsid w:val="003224B5"/>
    <w:rsid w:val="0032329F"/>
    <w:rsid w:val="003350F2"/>
    <w:rsid w:val="00347514"/>
    <w:rsid w:val="00352A7F"/>
    <w:rsid w:val="0037538C"/>
    <w:rsid w:val="0037741B"/>
    <w:rsid w:val="0038167F"/>
    <w:rsid w:val="00384907"/>
    <w:rsid w:val="003C4BF5"/>
    <w:rsid w:val="003F3CBC"/>
    <w:rsid w:val="00400627"/>
    <w:rsid w:val="00406C8E"/>
    <w:rsid w:val="00423C4B"/>
    <w:rsid w:val="004263E8"/>
    <w:rsid w:val="00441E32"/>
    <w:rsid w:val="00447029"/>
    <w:rsid w:val="004C08F1"/>
    <w:rsid w:val="004D5CD0"/>
    <w:rsid w:val="004D6D82"/>
    <w:rsid w:val="004F1CD8"/>
    <w:rsid w:val="004F3BF9"/>
    <w:rsid w:val="004F5C68"/>
    <w:rsid w:val="0050417C"/>
    <w:rsid w:val="00511CE7"/>
    <w:rsid w:val="00540DFB"/>
    <w:rsid w:val="00543A8B"/>
    <w:rsid w:val="00547B27"/>
    <w:rsid w:val="00583964"/>
    <w:rsid w:val="005B2A0B"/>
    <w:rsid w:val="005B3CE0"/>
    <w:rsid w:val="005F4E28"/>
    <w:rsid w:val="005F64C2"/>
    <w:rsid w:val="00623951"/>
    <w:rsid w:val="00653639"/>
    <w:rsid w:val="00691E52"/>
    <w:rsid w:val="00692350"/>
    <w:rsid w:val="006B72E3"/>
    <w:rsid w:val="006C5820"/>
    <w:rsid w:val="006F3415"/>
    <w:rsid w:val="006F7ADB"/>
    <w:rsid w:val="00703088"/>
    <w:rsid w:val="00733675"/>
    <w:rsid w:val="007C2E05"/>
    <w:rsid w:val="007D6372"/>
    <w:rsid w:val="007D7916"/>
    <w:rsid w:val="007E1F17"/>
    <w:rsid w:val="007F2741"/>
    <w:rsid w:val="007F4698"/>
    <w:rsid w:val="00802E21"/>
    <w:rsid w:val="0080520A"/>
    <w:rsid w:val="0081389B"/>
    <w:rsid w:val="00840D84"/>
    <w:rsid w:val="0088539C"/>
    <w:rsid w:val="00894DA1"/>
    <w:rsid w:val="008A7BCB"/>
    <w:rsid w:val="008C5AC7"/>
    <w:rsid w:val="008E2933"/>
    <w:rsid w:val="008E7E6F"/>
    <w:rsid w:val="008F2051"/>
    <w:rsid w:val="008F2B47"/>
    <w:rsid w:val="009042DA"/>
    <w:rsid w:val="00910656"/>
    <w:rsid w:val="00935112"/>
    <w:rsid w:val="0094710E"/>
    <w:rsid w:val="00982A7E"/>
    <w:rsid w:val="00996939"/>
    <w:rsid w:val="009A289B"/>
    <w:rsid w:val="009A4B56"/>
    <w:rsid w:val="009C6FAA"/>
    <w:rsid w:val="009E7FB7"/>
    <w:rsid w:val="00A00D7D"/>
    <w:rsid w:val="00A36EB4"/>
    <w:rsid w:val="00A4751C"/>
    <w:rsid w:val="00A52D77"/>
    <w:rsid w:val="00A76AD7"/>
    <w:rsid w:val="00AA0966"/>
    <w:rsid w:val="00AC29F9"/>
    <w:rsid w:val="00B13AE6"/>
    <w:rsid w:val="00B30895"/>
    <w:rsid w:val="00B400FA"/>
    <w:rsid w:val="00B411EB"/>
    <w:rsid w:val="00B74CF1"/>
    <w:rsid w:val="00BB1962"/>
    <w:rsid w:val="00BB2779"/>
    <w:rsid w:val="00BC5AEC"/>
    <w:rsid w:val="00BD0009"/>
    <w:rsid w:val="00BD2F57"/>
    <w:rsid w:val="00BF6D22"/>
    <w:rsid w:val="00C228DA"/>
    <w:rsid w:val="00C45690"/>
    <w:rsid w:val="00C51A63"/>
    <w:rsid w:val="00C66297"/>
    <w:rsid w:val="00CA6E8B"/>
    <w:rsid w:val="00CB0550"/>
    <w:rsid w:val="00D1685E"/>
    <w:rsid w:val="00D3132C"/>
    <w:rsid w:val="00D41374"/>
    <w:rsid w:val="00D4490A"/>
    <w:rsid w:val="00D9235B"/>
    <w:rsid w:val="00DB3AE2"/>
    <w:rsid w:val="00DC35C4"/>
    <w:rsid w:val="00E11648"/>
    <w:rsid w:val="00E116DA"/>
    <w:rsid w:val="00E277AE"/>
    <w:rsid w:val="00E7538E"/>
    <w:rsid w:val="00E930F7"/>
    <w:rsid w:val="00E9336E"/>
    <w:rsid w:val="00E96B42"/>
    <w:rsid w:val="00EA0505"/>
    <w:rsid w:val="00EB1E7B"/>
    <w:rsid w:val="00EB33CE"/>
    <w:rsid w:val="00ED2DC0"/>
    <w:rsid w:val="00EF537A"/>
    <w:rsid w:val="00F157CE"/>
    <w:rsid w:val="00F163E7"/>
    <w:rsid w:val="00F555F3"/>
    <w:rsid w:val="00F817DB"/>
    <w:rsid w:val="00FA6EF1"/>
    <w:rsid w:val="00FD54AD"/>
    <w:rsid w:val="00FE5DEA"/>
    <w:rsid w:val="00FE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3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BB277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B2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BB2779"/>
    <w:pPr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rsid w:val="00BB2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B2779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996E4A397936155460204AA10EB35FDDDB21CF3B9C18BDA872C4E3581C826AF8966B3A626F24DAEBC69D8845BFE23C42759121C92Ai7Q4J" TargetMode="External"/><Relationship Id="rId13" Type="http://schemas.openxmlformats.org/officeDocument/2006/relationships/hyperlink" Target="consultantplus://offline/ref=DB996E4A397936155460204AA10EB35FDDDB21CF3B9C18BDA872C4E3581C826AF8966B3D676928DAEBC69D8845BFE23C42759121C92Ai7Q4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996E4A397936155460204AA10EB35FDDDB21CF3B9C18BDA872C4E3581C826AF8966B39656C2ED9BD9C8D8C0CEBEB23466F8F27D72A762CiAQAJ" TargetMode="External"/><Relationship Id="rId12" Type="http://schemas.openxmlformats.org/officeDocument/2006/relationships/hyperlink" Target="consultantplus://offline/ref=DB996E4A397936155460204AA10EB35FDDDB21CF3B9C18BDA872C4E3581C826AF8966B3E63672BDAEBC69D8845BFE23C42759121C92Ai7Q4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996E4A397936155460204AA10EB35FDDDB21CF3B9C18BDA872C4E3581C826AF8966B39656E2AD3BB9C8D8C0CEBEB23466F8F27D72A762CiAQ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DC158D83FD2F0610580CFF106207AC75DA8D82742849C0E6EF71E590B9D66675672F7486DA01D44441403F3CKEVBJ" TargetMode="External"/><Relationship Id="rId11" Type="http://schemas.openxmlformats.org/officeDocument/2006/relationships/hyperlink" Target="consultantplus://offline/ref=DB996E4A397936155460204AA10EB35FDDDB21CF3B9C18BDA872C4E3581C826AF8966B3C616A28DAEBC69D8845BFE23C42759121C92Ai7Q4J" TargetMode="External"/><Relationship Id="rId5" Type="http://schemas.openxmlformats.org/officeDocument/2006/relationships/hyperlink" Target="consultantplus://offline/ref=3C29AC38CF930B33D36DC2A543158EFFF02005C5E27BDF006ADFD8B63B8848E572BF8C45A67C8AF8818CD8C5DA502B2B90014B689CFFt2UFJ" TargetMode="External"/><Relationship Id="rId15" Type="http://schemas.openxmlformats.org/officeDocument/2006/relationships/hyperlink" Target="consultantplus://offline/ref=DB996E4A397936155460204AA10EB35FDDDB21CF3B9C18BDA872C4E3581C826AF8966B39656E2AD3BE9C8D8C0CEBEB23466F8F27D72A762CiAQAJ" TargetMode="External"/><Relationship Id="rId10" Type="http://schemas.openxmlformats.org/officeDocument/2006/relationships/hyperlink" Target="consultantplus://offline/ref=DB996E4A397936155460204AA10EB35FDDDB21CF3B9C18BDA872C4E3581C826AF8966B3C66672FDAEBC69D8845BFE23C42759121C92Ai7Q4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B996E4A397936155460204AA10EB35FDDDB21CF3B9C18BDA872C4E3581C826AF8966B3E6C692ADAEBC69D8845BFE23C42759121C92Ai7Q4J" TargetMode="External"/><Relationship Id="rId14" Type="http://schemas.openxmlformats.org/officeDocument/2006/relationships/hyperlink" Target="consultantplus://offline/ref=DB996E4A397936155460204AA10EB35FDDDB21CF3B9C18BDA872C4E3581C826AF8966B3E636725DAEBC69D8845BFE23C42759121C92Ai7Q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2022-04-14T12:07:00Z</cp:lastPrinted>
  <dcterms:created xsi:type="dcterms:W3CDTF">2022-02-09T10:39:00Z</dcterms:created>
  <dcterms:modified xsi:type="dcterms:W3CDTF">2022-04-14T12:07:00Z</dcterms:modified>
</cp:coreProperties>
</file>